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5F" w:rsidRDefault="00B9095F" w:rsidP="00B9095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9095F">
        <w:rPr>
          <w:rFonts w:ascii="Times New Roman" w:hAnsi="Times New Roman" w:cs="Times New Roman"/>
          <w:b/>
          <w:sz w:val="36"/>
          <w:szCs w:val="36"/>
          <w:lang w:val="kk-KZ"/>
        </w:rPr>
        <w:t>2024-2025 оқу жылы бойынша (қараша,желтоқсан,қаңтар айлары) ыстық тамақтың есебі</w:t>
      </w:r>
    </w:p>
    <w:p w:rsidR="00ED3D25" w:rsidRPr="006C1ED0" w:rsidRDefault="00ED3D25" w:rsidP="00ED3D25">
      <w:pPr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6C1ED0">
        <w:rPr>
          <w:rFonts w:ascii="Times New Roman" w:hAnsi="Times New Roman" w:cs="Times New Roman"/>
          <w:i/>
          <w:sz w:val="36"/>
          <w:szCs w:val="36"/>
          <w:lang w:val="kk-KZ"/>
        </w:rPr>
        <w:t>159 ЕРЕКШЕЛІК БОЙЫНША (1-4 СЫНЫП)</w:t>
      </w:r>
    </w:p>
    <w:p w:rsidR="00B9095F" w:rsidRDefault="00ED3D25" w:rsidP="00B9095F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noProof/>
          <w:lang w:eastAsia="ru-RU"/>
        </w:rPr>
        <w:drawing>
          <wp:inline distT="0" distB="0" distL="0" distR="0" wp14:anchorId="39F96ED9" wp14:editId="74DF4DED">
            <wp:extent cx="6878471" cy="3507474"/>
            <wp:effectExtent l="0" t="0" r="17780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D3D25" w:rsidRPr="00ED3D25" w:rsidRDefault="00ED3D25" w:rsidP="00ED3D25">
      <w:pP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ED3D25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Қараша:</w:t>
      </w:r>
      <w:r w:rsidRPr="00ED3D25">
        <w:rPr>
          <w:rFonts w:ascii="Times New Roman" w:hAnsi="Times New Roman" w:cs="Times New Roman"/>
          <w:b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</w:t>
      </w:r>
      <w:r w:rsidRPr="00ED3D25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Желтоқсан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                             </w:t>
      </w:r>
      <w:r w:rsidRPr="00ED3D25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Қаңтар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:</w:t>
      </w:r>
    </w:p>
    <w:p w:rsidR="00ED3D25" w:rsidRPr="00ED3D25" w:rsidRDefault="00ED3D25" w:rsidP="004A6761">
      <w:pPr>
        <w:spacing w:after="0" w:line="240" w:lineRule="auto"/>
        <w:rPr>
          <w:rFonts w:ascii="Times New Roman" w:hAnsi="Times New Roman" w:cs="Times New Roman"/>
          <w:sz w:val="28"/>
          <w:szCs w:val="36"/>
          <w:lang w:val="kk-KZ"/>
        </w:rPr>
      </w:pPr>
      <w:r w:rsidRPr="004A6761">
        <w:rPr>
          <w:rFonts w:ascii="Times New Roman" w:hAnsi="Times New Roman" w:cs="Times New Roman"/>
          <w:sz w:val="28"/>
          <w:szCs w:val="36"/>
          <w:lang w:val="kk-KZ"/>
        </w:rPr>
        <w:t xml:space="preserve">Жалпы оқушылар саны: 651                          </w:t>
      </w:r>
      <w:r w:rsidRPr="004A6761">
        <w:rPr>
          <w:rFonts w:ascii="Times New Roman" w:hAnsi="Times New Roman" w:cs="Times New Roman"/>
          <w:sz w:val="28"/>
          <w:szCs w:val="36"/>
          <w:lang w:val="kk-KZ"/>
        </w:rPr>
        <w:t xml:space="preserve">Жалпы оқушылар саны:646 </w:t>
      </w:r>
      <w:r w:rsidRPr="004A6761">
        <w:rPr>
          <w:rFonts w:ascii="Times New Roman" w:hAnsi="Times New Roman" w:cs="Times New Roman"/>
          <w:szCs w:val="36"/>
          <w:lang w:val="kk-KZ"/>
        </w:rPr>
        <w:t xml:space="preserve">                     </w:t>
      </w:r>
      <w:r w:rsidRPr="00ED3D25">
        <w:rPr>
          <w:rFonts w:ascii="Times New Roman" w:hAnsi="Times New Roman" w:cs="Times New Roman"/>
          <w:sz w:val="28"/>
          <w:szCs w:val="36"/>
          <w:lang w:val="kk-KZ"/>
        </w:rPr>
        <w:t>Жалпы оқушылар саны:648</w:t>
      </w:r>
    </w:p>
    <w:p w:rsidR="00ED3D25" w:rsidRPr="004A6761" w:rsidRDefault="00ED3D25" w:rsidP="004A6761">
      <w:pPr>
        <w:spacing w:after="0" w:line="240" w:lineRule="auto"/>
        <w:rPr>
          <w:rFonts w:ascii="Times New Roman" w:hAnsi="Times New Roman" w:cs="Times New Roman"/>
          <w:sz w:val="28"/>
          <w:szCs w:val="36"/>
          <w:lang w:val="kk-KZ"/>
        </w:rPr>
      </w:pPr>
    </w:p>
    <w:p w:rsidR="00ED3D25" w:rsidRPr="00ED3D25" w:rsidRDefault="00ED3D25" w:rsidP="004A6761">
      <w:pPr>
        <w:spacing w:after="0" w:line="240" w:lineRule="auto"/>
        <w:rPr>
          <w:rFonts w:ascii="Times New Roman" w:hAnsi="Times New Roman" w:cs="Times New Roman"/>
          <w:sz w:val="28"/>
          <w:szCs w:val="36"/>
          <w:lang w:val="kk-KZ"/>
        </w:rPr>
      </w:pPr>
      <w:r w:rsidRPr="004A6761">
        <w:rPr>
          <w:rFonts w:ascii="Times New Roman" w:hAnsi="Times New Roman" w:cs="Times New Roman"/>
          <w:sz w:val="28"/>
          <w:szCs w:val="36"/>
          <w:lang w:val="kk-KZ"/>
        </w:rPr>
        <w:t xml:space="preserve">Тамақтанған күндер саны:20                        </w:t>
      </w:r>
      <w:r w:rsidRPr="004A6761">
        <w:rPr>
          <w:rFonts w:ascii="Times New Roman" w:hAnsi="Times New Roman" w:cs="Times New Roman"/>
          <w:sz w:val="28"/>
          <w:szCs w:val="36"/>
          <w:lang w:val="kk-KZ"/>
        </w:rPr>
        <w:t>Тамақтанған күндер саны:19</w:t>
      </w:r>
      <w:r w:rsidRPr="004A6761">
        <w:rPr>
          <w:rFonts w:ascii="Times New Roman" w:hAnsi="Times New Roman" w:cs="Times New Roman"/>
          <w:sz w:val="28"/>
          <w:szCs w:val="36"/>
          <w:lang w:val="kk-KZ"/>
        </w:rPr>
        <w:t xml:space="preserve">                 </w:t>
      </w:r>
      <w:r w:rsidRPr="00ED3D25">
        <w:rPr>
          <w:rFonts w:ascii="Times New Roman" w:hAnsi="Times New Roman" w:cs="Times New Roman"/>
          <w:sz w:val="28"/>
          <w:szCs w:val="36"/>
          <w:lang w:val="kk-KZ"/>
        </w:rPr>
        <w:t>Тамақтанған күндер саны:17</w:t>
      </w:r>
    </w:p>
    <w:p w:rsidR="00ED3D25" w:rsidRPr="004A6761" w:rsidRDefault="00ED3D25" w:rsidP="004A6761">
      <w:pPr>
        <w:spacing w:after="0" w:line="240" w:lineRule="auto"/>
        <w:rPr>
          <w:rFonts w:ascii="Times New Roman" w:hAnsi="Times New Roman" w:cs="Times New Roman"/>
          <w:sz w:val="28"/>
          <w:szCs w:val="36"/>
          <w:lang w:val="kk-KZ"/>
        </w:rPr>
      </w:pPr>
    </w:p>
    <w:p w:rsidR="00ED3D25" w:rsidRPr="00ED3D25" w:rsidRDefault="00ED3D25" w:rsidP="004A6761">
      <w:pPr>
        <w:spacing w:after="0" w:line="240" w:lineRule="auto"/>
        <w:rPr>
          <w:rFonts w:ascii="Times New Roman" w:hAnsi="Times New Roman" w:cs="Times New Roman"/>
          <w:sz w:val="28"/>
          <w:szCs w:val="36"/>
          <w:lang w:val="kk-KZ"/>
        </w:rPr>
      </w:pPr>
      <w:r w:rsidRPr="004A6761">
        <w:rPr>
          <w:rFonts w:ascii="Times New Roman" w:hAnsi="Times New Roman" w:cs="Times New Roman"/>
          <w:sz w:val="28"/>
          <w:szCs w:val="36"/>
          <w:lang w:val="kk-KZ"/>
        </w:rPr>
        <w:t xml:space="preserve">Тамақтанған оқушылар саны:633                </w:t>
      </w:r>
      <w:r w:rsidRPr="004A6761">
        <w:rPr>
          <w:rFonts w:ascii="Times New Roman" w:hAnsi="Times New Roman" w:cs="Times New Roman"/>
          <w:sz w:val="28"/>
          <w:szCs w:val="36"/>
          <w:lang w:val="kk-KZ"/>
        </w:rPr>
        <w:t>Тамақтанған оқушылар саны:603</w:t>
      </w:r>
      <w:r w:rsidRPr="004A6761">
        <w:rPr>
          <w:rFonts w:ascii="Times New Roman" w:hAnsi="Times New Roman" w:cs="Times New Roman"/>
          <w:sz w:val="28"/>
          <w:szCs w:val="36"/>
          <w:lang w:val="kk-KZ"/>
        </w:rPr>
        <w:t xml:space="preserve">        </w:t>
      </w:r>
      <w:r w:rsidRPr="00ED3D25">
        <w:rPr>
          <w:rFonts w:ascii="Times New Roman" w:hAnsi="Times New Roman" w:cs="Times New Roman"/>
          <w:sz w:val="28"/>
          <w:szCs w:val="36"/>
          <w:lang w:val="kk-KZ"/>
        </w:rPr>
        <w:t>Тамақтанған оқушылар саны:606</w:t>
      </w:r>
    </w:p>
    <w:p w:rsidR="00ED3D25" w:rsidRPr="004A6761" w:rsidRDefault="00ED3D25" w:rsidP="004A6761">
      <w:pPr>
        <w:spacing w:after="0" w:line="240" w:lineRule="auto"/>
        <w:rPr>
          <w:rFonts w:ascii="Times New Roman" w:hAnsi="Times New Roman" w:cs="Times New Roman"/>
          <w:sz w:val="28"/>
          <w:szCs w:val="36"/>
          <w:lang w:val="kk-KZ"/>
        </w:rPr>
      </w:pPr>
      <w:bookmarkStart w:id="0" w:name="_GoBack"/>
      <w:bookmarkEnd w:id="0"/>
    </w:p>
    <w:p w:rsidR="00ED3D25" w:rsidRPr="004A6761" w:rsidRDefault="00ED3D25" w:rsidP="004A6761">
      <w:pPr>
        <w:spacing w:after="0" w:line="240" w:lineRule="auto"/>
        <w:rPr>
          <w:rFonts w:ascii="Times New Roman" w:hAnsi="Times New Roman" w:cs="Times New Roman"/>
          <w:sz w:val="28"/>
          <w:szCs w:val="36"/>
          <w:lang w:val="kk-KZ"/>
        </w:rPr>
      </w:pPr>
      <w:r w:rsidRPr="004A6761">
        <w:rPr>
          <w:rFonts w:ascii="Times New Roman" w:hAnsi="Times New Roman" w:cs="Times New Roman"/>
          <w:sz w:val="28"/>
          <w:szCs w:val="36"/>
          <w:lang w:val="kk-KZ"/>
        </w:rPr>
        <w:t xml:space="preserve">Тамақтанбаған оқушылар саны:18              </w:t>
      </w:r>
      <w:r w:rsidRPr="004A6761">
        <w:rPr>
          <w:rFonts w:ascii="Times New Roman" w:hAnsi="Times New Roman" w:cs="Times New Roman"/>
          <w:sz w:val="28"/>
          <w:szCs w:val="36"/>
          <w:lang w:val="kk-KZ"/>
        </w:rPr>
        <w:t>Тамақтанбаған оқушылар саны:43</w:t>
      </w:r>
      <w:r w:rsidRPr="004A6761">
        <w:rPr>
          <w:rFonts w:ascii="Times New Roman" w:hAnsi="Times New Roman" w:cs="Times New Roman"/>
          <w:sz w:val="28"/>
          <w:szCs w:val="36"/>
          <w:lang w:val="kk-KZ"/>
        </w:rPr>
        <w:t xml:space="preserve">       </w:t>
      </w:r>
      <w:r w:rsidRPr="004A6761">
        <w:rPr>
          <w:rFonts w:ascii="Times New Roman" w:hAnsi="Times New Roman" w:cs="Times New Roman"/>
          <w:sz w:val="28"/>
          <w:szCs w:val="36"/>
          <w:lang w:val="kk-KZ"/>
        </w:rPr>
        <w:t>Тамақтанбаған оқушылар саны:42</w:t>
      </w:r>
    </w:p>
    <w:p w:rsidR="00ED3D25" w:rsidRPr="004A6761" w:rsidRDefault="00ED3D25" w:rsidP="004A6761">
      <w:pPr>
        <w:spacing w:after="0" w:line="240" w:lineRule="auto"/>
        <w:rPr>
          <w:rFonts w:ascii="Times New Roman" w:hAnsi="Times New Roman" w:cs="Times New Roman"/>
          <w:sz w:val="28"/>
          <w:szCs w:val="36"/>
          <w:lang w:val="kk-KZ"/>
        </w:rPr>
      </w:pPr>
    </w:p>
    <w:p w:rsidR="006C1ED0" w:rsidRDefault="006C1ED0" w:rsidP="006C1ED0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B9095F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2024-2025 оқу жылы бойынша (қараша,желтоқсан,қаңтар айлары) ыстық тамақтың есебі</w:t>
      </w:r>
    </w:p>
    <w:p w:rsidR="006C1ED0" w:rsidRDefault="006C1ED0" w:rsidP="00ED3D25">
      <w:pPr>
        <w:spacing w:after="0"/>
        <w:rPr>
          <w:rFonts w:ascii="Times New Roman" w:hAnsi="Times New Roman" w:cs="Times New Roman"/>
          <w:i/>
          <w:sz w:val="36"/>
          <w:szCs w:val="36"/>
          <w:lang w:val="kk-KZ"/>
        </w:rPr>
      </w:pPr>
      <w:r w:rsidRPr="006C1ED0">
        <w:rPr>
          <w:rFonts w:ascii="Times New Roman" w:hAnsi="Times New Roman" w:cs="Times New Roman"/>
          <w:i/>
          <w:sz w:val="36"/>
          <w:szCs w:val="36"/>
          <w:lang w:val="kk-KZ"/>
        </w:rPr>
        <w:t>163 ЕРЕКШЕЛІК БОЙЫНША (5-11 СЫНЫП)</w:t>
      </w:r>
    </w:p>
    <w:p w:rsidR="00352386" w:rsidRDefault="00352386" w:rsidP="00ED3D25">
      <w:pPr>
        <w:spacing w:after="0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6C1ED0" w:rsidRDefault="00352386" w:rsidP="00ED3D25">
      <w:pPr>
        <w:spacing w:after="0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noProof/>
          <w:lang w:eastAsia="ru-RU"/>
        </w:rPr>
        <w:drawing>
          <wp:inline distT="0" distB="0" distL="0" distR="0" wp14:anchorId="483CEAA0" wp14:editId="353DD91E">
            <wp:extent cx="8461612" cy="3425588"/>
            <wp:effectExtent l="0" t="0" r="15875" b="22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52386" w:rsidRDefault="00352386" w:rsidP="00ED3D25">
      <w:pPr>
        <w:spacing w:after="0"/>
        <w:rPr>
          <w:lang w:val="kk-KZ"/>
        </w:rPr>
      </w:pPr>
    </w:p>
    <w:p w:rsidR="00352386" w:rsidRDefault="00352386" w:rsidP="00ED3D25">
      <w:pPr>
        <w:spacing w:after="0"/>
        <w:rPr>
          <w:lang w:val="kk-KZ"/>
        </w:rPr>
      </w:pPr>
    </w:p>
    <w:p w:rsidR="00AC772D" w:rsidRDefault="00352386" w:rsidP="00ED3D25">
      <w:pPr>
        <w:spacing w:after="0"/>
        <w:rPr>
          <w:rFonts w:ascii="Times New Roman" w:hAnsi="Times New Roman" w:cs="Times New Roman"/>
          <w:b/>
          <w:color w:val="FF0000"/>
          <w:sz w:val="28"/>
          <w:lang w:val="kk-KZ"/>
        </w:rPr>
      </w:pPr>
      <w:r w:rsidRPr="00352386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Қараша: </w:t>
      </w:r>
      <w:r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                                                                </w:t>
      </w:r>
      <w:r w:rsidRPr="00352386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Желтоқсан: </w:t>
      </w:r>
      <w:r w:rsidR="00AC772D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                                               </w:t>
      </w:r>
      <w:r w:rsidR="00AC772D" w:rsidRPr="00AC772D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Қаңтар: </w:t>
      </w:r>
    </w:p>
    <w:p w:rsidR="00352386" w:rsidRPr="00AC772D" w:rsidRDefault="00352386" w:rsidP="00ED3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52386">
        <w:rPr>
          <w:rFonts w:ascii="Times New Roman" w:hAnsi="Times New Roman" w:cs="Times New Roman"/>
          <w:sz w:val="28"/>
          <w:lang w:val="kk-KZ"/>
        </w:rPr>
        <w:t xml:space="preserve">Жалпы оқушылар саны: </w:t>
      </w:r>
      <w:r w:rsidRPr="00352386">
        <w:rPr>
          <w:rFonts w:ascii="Times New Roman" w:hAnsi="Times New Roman" w:cs="Times New Roman"/>
          <w:sz w:val="28"/>
          <w:szCs w:val="28"/>
          <w:lang w:val="kk-KZ"/>
        </w:rPr>
        <w:t xml:space="preserve">52 </w:t>
      </w:r>
      <w:r w:rsidRPr="0035238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3523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2386">
        <w:rPr>
          <w:rFonts w:ascii="Times New Roman" w:hAnsi="Times New Roman" w:cs="Times New Roman"/>
          <w:sz w:val="28"/>
          <w:szCs w:val="28"/>
          <w:lang w:val="kk-KZ"/>
        </w:rPr>
        <w:t>Жалпы оқушылар саны:52</w:t>
      </w:r>
      <w:r w:rsidR="00AC772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AC772D" w:rsidRPr="00AC772D">
        <w:rPr>
          <w:rFonts w:ascii="Times New Roman" w:hAnsi="Times New Roman" w:cs="Times New Roman"/>
          <w:color w:val="000000" w:themeColor="text1"/>
          <w:sz w:val="28"/>
          <w:lang w:val="kk-KZ"/>
        </w:rPr>
        <w:t>Жалпы оқушылар саны:52</w:t>
      </w:r>
    </w:p>
    <w:p w:rsidR="00352386" w:rsidRPr="00AC772D" w:rsidRDefault="00352386" w:rsidP="00ED3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Тамақтанған күндер саны:20 </w:t>
      </w: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</w:t>
      </w: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Тамақтанған күндер саны:19</w:t>
      </w:r>
      <w:r w:rsidR="00AC772D"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</w:t>
      </w:r>
      <w:r w:rsid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</w:t>
      </w:r>
      <w:r w:rsidR="00AC772D" w:rsidRPr="00AC772D">
        <w:rPr>
          <w:rFonts w:ascii="Times New Roman" w:hAnsi="Times New Roman" w:cs="Times New Roman"/>
          <w:color w:val="000000" w:themeColor="text1"/>
          <w:sz w:val="28"/>
          <w:lang w:val="kk-KZ"/>
        </w:rPr>
        <w:t>Тамақтанған күндер саны:17</w:t>
      </w:r>
    </w:p>
    <w:p w:rsidR="00352386" w:rsidRPr="00AC772D" w:rsidRDefault="00352386" w:rsidP="00ED3D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Тамақтанған оқушылар саны:48 </w:t>
      </w: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</w:t>
      </w: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Тамақтанған оқушылар саны:48</w:t>
      </w:r>
      <w:r w:rsidR="00AC772D"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</w:t>
      </w:r>
      <w:r w:rsid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</w:t>
      </w:r>
      <w:r w:rsidR="00AC772D" w:rsidRPr="00AC772D">
        <w:rPr>
          <w:rFonts w:ascii="Times New Roman" w:hAnsi="Times New Roman" w:cs="Times New Roman"/>
          <w:color w:val="000000" w:themeColor="text1"/>
          <w:sz w:val="28"/>
          <w:lang w:val="kk-KZ"/>
        </w:rPr>
        <w:t>Тамақтанған оқушылар саны:44</w:t>
      </w:r>
    </w:p>
    <w:p w:rsidR="00AC772D" w:rsidRPr="00AC772D" w:rsidRDefault="00352386" w:rsidP="00AC772D">
      <w:pPr>
        <w:spacing w:after="0"/>
        <w:rPr>
          <w:rFonts w:ascii="Times New Roman" w:hAnsi="Times New Roman" w:cs="Times New Roman"/>
          <w:color w:val="000000" w:themeColor="text1"/>
          <w:sz w:val="28"/>
          <w:lang w:val="kk-KZ"/>
        </w:rPr>
      </w:pP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Тамақтанбаған оқушылар саны:4</w:t>
      </w: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</w:t>
      </w:r>
      <w:r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Тамақтанбаған оқушылар саны:4</w:t>
      </w:r>
      <w:r w:rsidR="00AC772D" w:rsidRP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</w:t>
      </w:r>
      <w:r w:rsidR="00AC77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</w:t>
      </w:r>
      <w:r w:rsidR="00AC772D" w:rsidRPr="00AC772D">
        <w:rPr>
          <w:rFonts w:ascii="Times New Roman" w:hAnsi="Times New Roman" w:cs="Times New Roman"/>
          <w:color w:val="000000" w:themeColor="text1"/>
          <w:sz w:val="28"/>
          <w:lang w:val="kk-KZ"/>
        </w:rPr>
        <w:t>Тамақтанбаған оқушылар саны:8</w:t>
      </w:r>
    </w:p>
    <w:p w:rsidR="00352386" w:rsidRPr="00352386" w:rsidRDefault="00352386" w:rsidP="00352386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352386" w:rsidRPr="00352386" w:rsidRDefault="00352386" w:rsidP="00ED3D25">
      <w:pPr>
        <w:spacing w:after="0"/>
        <w:rPr>
          <w:rFonts w:ascii="Times New Roman" w:hAnsi="Times New Roman" w:cs="Times New Roman"/>
          <w:i/>
          <w:sz w:val="44"/>
          <w:szCs w:val="36"/>
          <w:lang w:val="kk-KZ"/>
        </w:rPr>
      </w:pPr>
    </w:p>
    <w:sectPr w:rsidR="00352386" w:rsidRPr="00352386" w:rsidSect="00ED3D25">
      <w:pgSz w:w="16838" w:h="11906" w:orient="landscape"/>
      <w:pgMar w:top="993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31"/>
    <w:rsid w:val="00352386"/>
    <w:rsid w:val="004A6761"/>
    <w:rsid w:val="006C1ED0"/>
    <w:rsid w:val="00856DA1"/>
    <w:rsid w:val="00AC772D"/>
    <w:rsid w:val="00B9095F"/>
    <w:rsid w:val="00BC1031"/>
    <w:rsid w:val="00D54957"/>
    <w:rsid w:val="00E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Ыстық тамақ ішетін оқушылардың диаграммасы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'[ystyk_tamak_diagramma.xlsx]Ыстық тамақ мәліметтері'!$B$1</c:f>
              <c:strCache>
                <c:ptCount val="1"/>
                <c:pt idx="0">
                  <c:v>Жалпы оқушылар саны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strRef>
              <c:f>'[ystyk_tamak_diagramma.xlsx]Ыстық тамақ мәліметтері'!$A$2:$A$4</c:f>
              <c:strCache>
                <c:ptCount val="3"/>
                <c:pt idx="0">
                  <c:v>Қараша</c:v>
                </c:pt>
                <c:pt idx="1">
                  <c:v>Желтоқсан</c:v>
                </c:pt>
                <c:pt idx="2">
                  <c:v>Қаңтар</c:v>
                </c:pt>
              </c:strCache>
            </c:strRef>
          </c:cat>
          <c:val>
            <c:numRef>
              <c:f>'[ystyk_tamak_diagramma.xlsx]Ыстық тамақ мәліметтері'!$B$2:$B$4</c:f>
              <c:numCache>
                <c:formatCode>General</c:formatCode>
                <c:ptCount val="3"/>
                <c:pt idx="0">
                  <c:v>651</c:v>
                </c:pt>
                <c:pt idx="1">
                  <c:v>646</c:v>
                </c:pt>
                <c:pt idx="2">
                  <c:v>648</c:v>
                </c:pt>
              </c:numCache>
            </c:numRef>
          </c:val>
        </c:ser>
        <c:ser>
          <c:idx val="1"/>
          <c:order val="1"/>
          <c:tx>
            <c:strRef>
              <c:f>'[ystyk_tamak_diagramma.xlsx]Ыстық тамақ мәліметтері'!$C$1</c:f>
              <c:strCache>
                <c:ptCount val="1"/>
                <c:pt idx="0">
                  <c:v>Тамақтанған күндер саны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strRef>
              <c:f>'[ystyk_tamak_diagramma.xlsx]Ыстық тамақ мәліметтері'!$A$2:$A$4</c:f>
              <c:strCache>
                <c:ptCount val="3"/>
                <c:pt idx="0">
                  <c:v>Қараша</c:v>
                </c:pt>
                <c:pt idx="1">
                  <c:v>Желтоқсан</c:v>
                </c:pt>
                <c:pt idx="2">
                  <c:v>Қаңтар</c:v>
                </c:pt>
              </c:strCache>
            </c:strRef>
          </c:cat>
          <c:val>
            <c:numRef>
              <c:f>'[ystyk_tamak_diagramma.xlsx]Ыстық тамақ мәліметтері'!$C$2:$C$4</c:f>
              <c:numCache>
                <c:formatCode>General</c:formatCode>
                <c:ptCount val="3"/>
                <c:pt idx="0">
                  <c:v>20</c:v>
                </c:pt>
                <c:pt idx="1">
                  <c:v>19</c:v>
                </c:pt>
                <c:pt idx="2">
                  <c:v>17</c:v>
                </c:pt>
              </c:numCache>
            </c:numRef>
          </c:val>
        </c:ser>
        <c:ser>
          <c:idx val="2"/>
          <c:order val="2"/>
          <c:tx>
            <c:strRef>
              <c:f>'[ystyk_tamak_diagramma.xlsx]Ыстық тамақ мәліметтері'!$D$1</c:f>
              <c:strCache>
                <c:ptCount val="1"/>
                <c:pt idx="0">
                  <c:v>Тамақтанған оқушылар саны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strRef>
              <c:f>'[ystyk_tamak_diagramma.xlsx]Ыстық тамақ мәліметтері'!$A$2:$A$4</c:f>
              <c:strCache>
                <c:ptCount val="3"/>
                <c:pt idx="0">
                  <c:v>Қараша</c:v>
                </c:pt>
                <c:pt idx="1">
                  <c:v>Желтоқсан</c:v>
                </c:pt>
                <c:pt idx="2">
                  <c:v>Қаңтар</c:v>
                </c:pt>
              </c:strCache>
            </c:strRef>
          </c:cat>
          <c:val>
            <c:numRef>
              <c:f>'[ystyk_tamak_diagramma.xlsx]Ыстық тамақ мәліметтері'!$D$2:$D$4</c:f>
              <c:numCache>
                <c:formatCode>General</c:formatCode>
                <c:ptCount val="3"/>
                <c:pt idx="0">
                  <c:v>633</c:v>
                </c:pt>
                <c:pt idx="1">
                  <c:v>603</c:v>
                </c:pt>
                <c:pt idx="2">
                  <c:v>606</c:v>
                </c:pt>
              </c:numCache>
            </c:numRef>
          </c:val>
        </c:ser>
        <c:ser>
          <c:idx val="3"/>
          <c:order val="3"/>
          <c:tx>
            <c:strRef>
              <c:f>'[ystyk_tamak_diagramma.xlsx]Ыстық тамақ мәліметтері'!$E$1</c:f>
              <c:strCache>
                <c:ptCount val="1"/>
                <c:pt idx="0">
                  <c:v>Тамақтанбаған оқушылар саны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strRef>
              <c:f>'[ystyk_tamak_diagramma.xlsx]Ыстық тамақ мәліметтері'!$A$2:$A$4</c:f>
              <c:strCache>
                <c:ptCount val="3"/>
                <c:pt idx="0">
                  <c:v>Қараша</c:v>
                </c:pt>
                <c:pt idx="1">
                  <c:v>Желтоқсан</c:v>
                </c:pt>
                <c:pt idx="2">
                  <c:v>Қаңтар</c:v>
                </c:pt>
              </c:strCache>
            </c:strRef>
          </c:cat>
          <c:val>
            <c:numRef>
              <c:f>'[ystyk_tamak_diagramma.xlsx]Ыстық тамақ мәліметтері'!$E$2:$E$4</c:f>
              <c:numCache>
                <c:formatCode>General</c:formatCode>
                <c:ptCount val="3"/>
                <c:pt idx="0">
                  <c:v>18</c:v>
                </c:pt>
                <c:pt idx="1">
                  <c:v>43</c:v>
                </c:pt>
                <c:pt idx="2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609728"/>
        <c:axId val="65612416"/>
      </c:barChart>
      <c:catAx>
        <c:axId val="65609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Айлар</a:t>
                </a:r>
              </a:p>
            </c:rich>
          </c:tx>
          <c:overlay val="0"/>
        </c:title>
        <c:majorTickMark val="none"/>
        <c:minorTickMark val="none"/>
        <c:tickLblPos val="nextTo"/>
        <c:crossAx val="65612416"/>
        <c:crosses val="autoZero"/>
        <c:auto val="0"/>
        <c:lblAlgn val="ctr"/>
        <c:lblOffset val="100"/>
        <c:noMultiLvlLbl val="0"/>
      </c:catAx>
      <c:valAx>
        <c:axId val="656124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Саны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6560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Ыстық тамақ ішетін оқушылардың диаграммасы (Соңғы 3 ай)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'[ystyk_tamak_diagramma_final.xlsx]Соңғы 3 ай'!$B$1</c:f>
              <c:strCache>
                <c:ptCount val="1"/>
                <c:pt idx="0">
                  <c:v>Жалпы оқушылар саны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strRef>
              <c:f>'[ystyk_tamak_diagramma_final.xlsx]Соңғы 3 ай'!$A$2:$A$4</c:f>
              <c:strCache>
                <c:ptCount val="3"/>
                <c:pt idx="0">
                  <c:v>Қараша </c:v>
                </c:pt>
                <c:pt idx="1">
                  <c:v>Желтоқсан</c:v>
                </c:pt>
                <c:pt idx="2">
                  <c:v>Қаңтар </c:v>
                </c:pt>
              </c:strCache>
            </c:strRef>
          </c:cat>
          <c:val>
            <c:numRef>
              <c:f>'[ystyk_tamak_diagramma_final.xlsx]Соңғы 3 ай'!$B$2:$B$4</c:f>
              <c:numCache>
                <c:formatCode>General</c:formatCode>
                <c:ptCount val="3"/>
                <c:pt idx="0">
                  <c:v>52</c:v>
                </c:pt>
                <c:pt idx="1">
                  <c:v>52</c:v>
                </c:pt>
                <c:pt idx="2">
                  <c:v>52</c:v>
                </c:pt>
              </c:numCache>
            </c:numRef>
          </c:val>
        </c:ser>
        <c:ser>
          <c:idx val="1"/>
          <c:order val="1"/>
          <c:tx>
            <c:strRef>
              <c:f>'[ystyk_tamak_diagramma_final.xlsx]Соңғы 3 ай'!$C$1</c:f>
              <c:strCache>
                <c:ptCount val="1"/>
                <c:pt idx="0">
                  <c:v>Тамақтанған күндер саны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strRef>
              <c:f>'[ystyk_tamak_diagramma_final.xlsx]Соңғы 3 ай'!$A$2:$A$4</c:f>
              <c:strCache>
                <c:ptCount val="3"/>
                <c:pt idx="0">
                  <c:v>Қараша </c:v>
                </c:pt>
                <c:pt idx="1">
                  <c:v>Желтоқсан</c:v>
                </c:pt>
                <c:pt idx="2">
                  <c:v>Қаңтар </c:v>
                </c:pt>
              </c:strCache>
            </c:strRef>
          </c:cat>
          <c:val>
            <c:numRef>
              <c:f>'[ystyk_tamak_diagramma_final.xlsx]Соңғы 3 ай'!$C$2:$C$4</c:f>
              <c:numCache>
                <c:formatCode>General</c:formatCode>
                <c:ptCount val="3"/>
                <c:pt idx="0">
                  <c:v>20</c:v>
                </c:pt>
                <c:pt idx="1">
                  <c:v>19</c:v>
                </c:pt>
                <c:pt idx="2">
                  <c:v>17</c:v>
                </c:pt>
              </c:numCache>
            </c:numRef>
          </c:val>
        </c:ser>
        <c:ser>
          <c:idx val="2"/>
          <c:order val="2"/>
          <c:tx>
            <c:strRef>
              <c:f>'[ystyk_tamak_diagramma_final.xlsx]Соңғы 3 ай'!$D$1</c:f>
              <c:strCache>
                <c:ptCount val="1"/>
                <c:pt idx="0">
                  <c:v>Тамақтанған оқушылар саны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strRef>
              <c:f>'[ystyk_tamak_diagramma_final.xlsx]Соңғы 3 ай'!$A$2:$A$4</c:f>
              <c:strCache>
                <c:ptCount val="3"/>
                <c:pt idx="0">
                  <c:v>Қараша </c:v>
                </c:pt>
                <c:pt idx="1">
                  <c:v>Желтоқсан</c:v>
                </c:pt>
                <c:pt idx="2">
                  <c:v>Қаңтар </c:v>
                </c:pt>
              </c:strCache>
            </c:strRef>
          </c:cat>
          <c:val>
            <c:numRef>
              <c:f>'[ystyk_tamak_diagramma_final.xlsx]Соңғы 3 ай'!$D$2:$D$4</c:f>
              <c:numCache>
                <c:formatCode>General</c:formatCode>
                <c:ptCount val="3"/>
                <c:pt idx="0">
                  <c:v>48</c:v>
                </c:pt>
                <c:pt idx="1">
                  <c:v>48</c:v>
                </c:pt>
                <c:pt idx="2">
                  <c:v>44</c:v>
                </c:pt>
              </c:numCache>
            </c:numRef>
          </c:val>
        </c:ser>
        <c:ser>
          <c:idx val="3"/>
          <c:order val="3"/>
          <c:tx>
            <c:strRef>
              <c:f>'[ystyk_tamak_diagramma_final.xlsx]Соңғы 3 ай'!$E$1</c:f>
              <c:strCache>
                <c:ptCount val="1"/>
                <c:pt idx="0">
                  <c:v>Тамақтанбаған оқушылар саны</c:v>
                </c:pt>
              </c:strCache>
            </c:strRef>
          </c:tx>
          <c:spPr>
            <a:ln>
              <a:prstDash val="solid"/>
            </a:ln>
          </c:spPr>
          <c:invertIfNegative val="0"/>
          <c:cat>
            <c:strRef>
              <c:f>'[ystyk_tamak_diagramma_final.xlsx]Соңғы 3 ай'!$A$2:$A$4</c:f>
              <c:strCache>
                <c:ptCount val="3"/>
                <c:pt idx="0">
                  <c:v>Қараша </c:v>
                </c:pt>
                <c:pt idx="1">
                  <c:v>Желтоқсан</c:v>
                </c:pt>
                <c:pt idx="2">
                  <c:v>Қаңтар </c:v>
                </c:pt>
              </c:strCache>
            </c:strRef>
          </c:cat>
          <c:val>
            <c:numRef>
              <c:f>'[ystyk_tamak_diagramma_final.xlsx]Соңғы 3 ай'!$E$2:$E$4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420736"/>
        <c:axId val="66423040"/>
      </c:barChart>
      <c:catAx>
        <c:axId val="664207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Айлар</a:t>
                </a:r>
              </a:p>
            </c:rich>
          </c:tx>
          <c:overlay val="0"/>
        </c:title>
        <c:majorTickMark val="none"/>
        <c:minorTickMark val="none"/>
        <c:tickLblPos val="nextTo"/>
        <c:crossAx val="66423040"/>
        <c:crosses val="autoZero"/>
        <c:auto val="0"/>
        <c:lblAlgn val="ctr"/>
        <c:lblOffset val="100"/>
        <c:noMultiLvlLbl val="0"/>
      </c:catAx>
      <c:valAx>
        <c:axId val="664230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Саны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66420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6</cp:revision>
  <dcterms:created xsi:type="dcterms:W3CDTF">2025-02-12T07:45:00Z</dcterms:created>
  <dcterms:modified xsi:type="dcterms:W3CDTF">2025-02-12T08:26:00Z</dcterms:modified>
</cp:coreProperties>
</file>